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36C32" w:rsidRPr="00070A27" w:rsidTr="000A6318">
        <w:trPr>
          <w:trHeight w:hRule="exact" w:val="3114"/>
        </w:trPr>
        <w:tc>
          <w:tcPr>
            <w:tcW w:w="9462" w:type="dxa"/>
            <w:gridSpan w:val="4"/>
          </w:tcPr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36C32" w:rsidRPr="00070A27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A36C32" w:rsidRPr="00B63D75" w:rsidRDefault="00A36C32" w:rsidP="000A631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B63D75">
              <w:rPr>
                <w:noProof w:val="0"/>
                <w:szCs w:val="32"/>
              </w:rPr>
              <w:t>ПОСТАНОВЛЕНИЕ</w:t>
            </w:r>
          </w:p>
          <w:p w:rsidR="00A36C32" w:rsidRDefault="00A36C32" w:rsidP="000A631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Pr="00070A27" w:rsidRDefault="00A36C32" w:rsidP="000A631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36C32" w:rsidRPr="00070A27" w:rsidRDefault="00A36C32" w:rsidP="000A63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36C32" w:rsidRPr="00794CCC" w:rsidRDefault="008309E9" w:rsidP="006739AC">
            <w:pPr>
              <w:tabs>
                <w:tab w:val="left" w:pos="2765"/>
              </w:tabs>
            </w:pPr>
            <w:r>
              <w:t>19.03.2020</w:t>
            </w:r>
          </w:p>
        </w:tc>
        <w:tc>
          <w:tcPr>
            <w:tcW w:w="2849" w:type="dxa"/>
          </w:tcPr>
          <w:p w:rsidR="00A36C32" w:rsidRPr="00794CCC" w:rsidRDefault="00A36C32" w:rsidP="000A6318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A36C32" w:rsidRPr="00794CCC" w:rsidRDefault="00A36C32" w:rsidP="000A6318">
            <w:pPr>
              <w:jc w:val="right"/>
            </w:pPr>
            <w:r w:rsidRPr="00794CCC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36C32" w:rsidRPr="00794CCC" w:rsidRDefault="008309E9" w:rsidP="000A6318">
            <w:pPr>
              <w:jc w:val="center"/>
            </w:pPr>
            <w:r>
              <w:t>169</w:t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36C32" w:rsidRPr="00794CCC" w:rsidRDefault="00A36C32" w:rsidP="000A6318">
            <w:pPr>
              <w:tabs>
                <w:tab w:val="left" w:pos="2765"/>
              </w:tabs>
              <w:spacing w:after="480"/>
              <w:jc w:val="center"/>
            </w:pPr>
            <w:r w:rsidRPr="00794CCC">
              <w:t xml:space="preserve">пгт Свеча </w:t>
            </w:r>
          </w:p>
        </w:tc>
      </w:tr>
    </w:tbl>
    <w:p w:rsidR="00CE1AF6" w:rsidRPr="00480A20" w:rsidRDefault="00480A20" w:rsidP="00480A20">
      <w:pPr>
        <w:spacing w:after="480"/>
        <w:ind w:left="-284"/>
        <w:jc w:val="center"/>
        <w:rPr>
          <w:b/>
        </w:rPr>
      </w:pPr>
      <w:r w:rsidRPr="00480A20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                     </w:t>
      </w:r>
      <w:r w:rsidRPr="00480A20">
        <w:rPr>
          <w:b/>
        </w:rPr>
        <w:t>Свечинского района от  28.09.2018 № 645</w:t>
      </w:r>
    </w:p>
    <w:p w:rsidR="0085664D" w:rsidRDefault="00A36C32" w:rsidP="00480A20">
      <w:pPr>
        <w:pStyle w:val="a5"/>
        <w:tabs>
          <w:tab w:val="left" w:pos="6804"/>
        </w:tabs>
        <w:spacing w:line="360" w:lineRule="auto"/>
        <w:ind w:firstLine="709"/>
        <w:rPr>
          <w:sz w:val="28"/>
          <w:szCs w:val="28"/>
        </w:rPr>
      </w:pPr>
      <w:r w:rsidRPr="008128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="00D5517D">
        <w:rPr>
          <w:sz w:val="28"/>
          <w:szCs w:val="28"/>
        </w:rPr>
        <w:t>статьей 179 Бюджетного Кодекса Российской Федерации,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</w:t>
      </w:r>
      <w:r w:rsidR="00D5517D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D5517D">
        <w:rPr>
          <w:sz w:val="28"/>
          <w:szCs w:val="28"/>
        </w:rPr>
        <w:t xml:space="preserve"> от 06.10.2003 № 131-ФЗ, Постановлением Правительства Кировской области от 12.03.2013 № 199/121 «О порядке предоставления субсидий местным бюджетам из областного бюджета на капитальный ремонт и ремонт автомобильных дорог общего пользования населенных пунктов», с постановлением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</w:t>
      </w:r>
      <w:r w:rsidR="0085664D">
        <w:rPr>
          <w:sz w:val="28"/>
          <w:szCs w:val="28"/>
        </w:rPr>
        <w:t>:</w:t>
      </w:r>
    </w:p>
    <w:p w:rsidR="00480A20" w:rsidRPr="00C603E1" w:rsidRDefault="00480A20" w:rsidP="00480A20">
      <w:pPr>
        <w:spacing w:line="360" w:lineRule="auto"/>
        <w:ind w:firstLine="720"/>
        <w:jc w:val="both"/>
        <w:rPr>
          <w:bCs/>
        </w:rPr>
      </w:pPr>
      <w:r w:rsidRPr="00C603E1">
        <w:rPr>
          <w:bCs/>
        </w:rPr>
        <w:t>1.Внести изменения в муниципальн</w:t>
      </w:r>
      <w:r>
        <w:rPr>
          <w:bCs/>
        </w:rPr>
        <w:t>ую</w:t>
      </w:r>
      <w:r w:rsidRPr="00C603E1">
        <w:rPr>
          <w:bCs/>
        </w:rPr>
        <w:t xml:space="preserve"> программ</w:t>
      </w:r>
      <w:r>
        <w:rPr>
          <w:bCs/>
        </w:rPr>
        <w:t>у</w:t>
      </w:r>
      <w:r w:rsidRPr="00C603E1">
        <w:t xml:space="preserve"> «Комплексное </w:t>
      </w:r>
      <w:r w:rsidRPr="00C603E1">
        <w:rPr>
          <w:bCs/>
        </w:rPr>
        <w:t>развитие транспортной инфраструктуры  муниципального образования Свечинское городское поселение» (далее – Муниципальная программа), утвержденной постановлением админи</w:t>
      </w:r>
      <w:r>
        <w:rPr>
          <w:bCs/>
        </w:rPr>
        <w:t>страции Свечинского района от 28.09.2018 № 645</w:t>
      </w:r>
      <w:r w:rsidRPr="00C603E1">
        <w:rPr>
          <w:bCs/>
        </w:rPr>
        <w:t xml:space="preserve"> «Об утверждении муниципальной  программы «Комплексное развитие транспортной инфраструктуры муниципального образования Свечинское городское поселение»</w:t>
      </w:r>
      <w:r>
        <w:rPr>
          <w:bCs/>
        </w:rPr>
        <w:t>, утвердив ее в новой редакции</w:t>
      </w:r>
      <w:r w:rsidRPr="00C603E1">
        <w:rPr>
          <w:bCs/>
        </w:rPr>
        <w:t>. Прилага</w:t>
      </w:r>
      <w:r w:rsidR="00F40E4B">
        <w:rPr>
          <w:bCs/>
        </w:rPr>
        <w:t>е</w:t>
      </w:r>
      <w:r w:rsidRPr="00C603E1">
        <w:rPr>
          <w:bCs/>
        </w:rPr>
        <w:t xml:space="preserve">тся. </w:t>
      </w:r>
    </w:p>
    <w:p w:rsidR="00480A20" w:rsidRPr="00C603E1" w:rsidRDefault="00480A20" w:rsidP="00480A20">
      <w:pPr>
        <w:spacing w:after="720" w:line="360" w:lineRule="auto"/>
        <w:ind w:firstLine="720"/>
        <w:jc w:val="both"/>
        <w:rPr>
          <w:bCs/>
        </w:rPr>
      </w:pPr>
      <w:r w:rsidRPr="00C603E1">
        <w:rPr>
          <w:bCs/>
        </w:rPr>
        <w:lastRenderedPageBreak/>
        <w:t>2.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E1AF6" w:rsidRDefault="00CE1AF6" w:rsidP="00480A20">
      <w:pPr>
        <w:pStyle w:val="a5"/>
        <w:tabs>
          <w:tab w:val="left" w:pos="680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</w:t>
      </w:r>
      <w:r w:rsidR="00404398">
        <w:rPr>
          <w:sz w:val="28"/>
          <w:szCs w:val="28"/>
        </w:rPr>
        <w:t xml:space="preserve">             Н</w:t>
      </w:r>
      <w:r w:rsidR="00A36C32">
        <w:rPr>
          <w:sz w:val="28"/>
          <w:szCs w:val="28"/>
        </w:rPr>
        <w:t>.Д. Бусыгин</w:t>
      </w: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A36C32" w:rsidRDefault="00A36C32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210D9B" w:rsidRDefault="00210D9B" w:rsidP="00372B8B">
      <w:pPr>
        <w:jc w:val="right"/>
      </w:pPr>
    </w:p>
    <w:p w:rsidR="00480A20" w:rsidRDefault="00480A20" w:rsidP="00372B8B">
      <w:pPr>
        <w:jc w:val="right"/>
      </w:pPr>
    </w:p>
    <w:p w:rsidR="00480A20" w:rsidRDefault="00480A20" w:rsidP="00372B8B">
      <w:pPr>
        <w:jc w:val="right"/>
      </w:pPr>
    </w:p>
    <w:p w:rsidR="00480A20" w:rsidRDefault="00480A20" w:rsidP="00372B8B">
      <w:pPr>
        <w:jc w:val="right"/>
      </w:pPr>
    </w:p>
    <w:p w:rsidR="00480A20" w:rsidRDefault="00480A20" w:rsidP="00372B8B">
      <w:pPr>
        <w:jc w:val="right"/>
      </w:pPr>
    </w:p>
    <w:p w:rsidR="00480A20" w:rsidRDefault="00480A20" w:rsidP="00372B8B">
      <w:pPr>
        <w:jc w:val="right"/>
      </w:pPr>
    </w:p>
    <w:p w:rsidR="00480A20" w:rsidRDefault="00480A20" w:rsidP="00372B8B">
      <w:pPr>
        <w:jc w:val="right"/>
      </w:pPr>
    </w:p>
    <w:p w:rsidR="00404398" w:rsidRDefault="00404398" w:rsidP="00372B8B">
      <w:pPr>
        <w:jc w:val="right"/>
      </w:pPr>
    </w:p>
    <w:p w:rsidR="00404398" w:rsidRDefault="00404398" w:rsidP="00372B8B">
      <w:pPr>
        <w:jc w:val="right"/>
      </w:pPr>
    </w:p>
    <w:p w:rsidR="00404398" w:rsidRDefault="00404398" w:rsidP="00372B8B">
      <w:pPr>
        <w:jc w:val="right"/>
      </w:pPr>
    </w:p>
    <w:p w:rsidR="000A6318" w:rsidRDefault="000A6318" w:rsidP="000A6318">
      <w:pPr>
        <w:ind w:left="4820"/>
      </w:pPr>
      <w:r>
        <w:lastRenderedPageBreak/>
        <w:t>УТВЕРЖДЕНА</w:t>
      </w:r>
    </w:p>
    <w:p w:rsidR="000A6318" w:rsidRPr="00451895" w:rsidRDefault="000A6318" w:rsidP="000A6318">
      <w:pPr>
        <w:ind w:left="4820"/>
      </w:pPr>
    </w:p>
    <w:p w:rsidR="000A6318" w:rsidRPr="00451895" w:rsidRDefault="000A6318" w:rsidP="000A631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518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6318" w:rsidRDefault="000A6318" w:rsidP="000A631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</w:t>
      </w:r>
    </w:p>
    <w:p w:rsidR="000A6318" w:rsidRPr="00451895" w:rsidRDefault="000A6318" w:rsidP="000A6318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09E9">
        <w:rPr>
          <w:rFonts w:ascii="Times New Roman" w:hAnsi="Times New Roman" w:cs="Times New Roman"/>
          <w:sz w:val="28"/>
          <w:szCs w:val="28"/>
        </w:rPr>
        <w:t xml:space="preserve">19.03.2020 </w:t>
      </w:r>
      <w:r w:rsidR="00F47FF0">
        <w:rPr>
          <w:rFonts w:ascii="Times New Roman" w:hAnsi="Times New Roman" w:cs="Times New Roman"/>
          <w:sz w:val="28"/>
          <w:szCs w:val="28"/>
        </w:rPr>
        <w:t xml:space="preserve">№ </w:t>
      </w:r>
      <w:r w:rsidR="008309E9">
        <w:rPr>
          <w:rFonts w:ascii="Times New Roman" w:hAnsi="Times New Roman" w:cs="Times New Roman"/>
          <w:sz w:val="28"/>
          <w:szCs w:val="28"/>
        </w:rPr>
        <w:t>169</w:t>
      </w:r>
    </w:p>
    <w:p w:rsidR="000A6318" w:rsidRPr="00A642FF" w:rsidRDefault="000A6318" w:rsidP="000A631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6318" w:rsidRPr="00A642FF" w:rsidRDefault="000A6318" w:rsidP="000A631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6318" w:rsidRDefault="000A6318" w:rsidP="000A6318">
      <w:pPr>
        <w:pStyle w:val="ConsPlusTitle"/>
        <w:jc w:val="center"/>
        <w:rPr>
          <w:sz w:val="24"/>
          <w:szCs w:val="24"/>
        </w:rPr>
      </w:pPr>
    </w:p>
    <w:p w:rsidR="000A6318" w:rsidRDefault="000A6318" w:rsidP="000A6318">
      <w:pPr>
        <w:pStyle w:val="ConsPlusTitle"/>
        <w:jc w:val="center"/>
        <w:rPr>
          <w:sz w:val="24"/>
          <w:szCs w:val="24"/>
        </w:rPr>
      </w:pPr>
    </w:p>
    <w:p w:rsidR="000A6318" w:rsidRDefault="000A6318" w:rsidP="000A6318">
      <w:pPr>
        <w:pStyle w:val="ConsPlusTitle"/>
        <w:jc w:val="center"/>
        <w:rPr>
          <w:sz w:val="24"/>
          <w:szCs w:val="24"/>
        </w:rPr>
      </w:pPr>
    </w:p>
    <w:p w:rsidR="000A6318" w:rsidRDefault="000A6318" w:rsidP="000A6318">
      <w:pPr>
        <w:pStyle w:val="ConsPlusTitle"/>
        <w:jc w:val="center"/>
        <w:rPr>
          <w:sz w:val="24"/>
          <w:szCs w:val="24"/>
        </w:rPr>
      </w:pPr>
    </w:p>
    <w:p w:rsidR="006739AC" w:rsidRDefault="006739AC" w:rsidP="006739AC">
      <w:pPr>
        <w:pStyle w:val="ConsPlusTitle"/>
        <w:jc w:val="center"/>
        <w:rPr>
          <w:sz w:val="24"/>
          <w:szCs w:val="24"/>
        </w:rPr>
      </w:pPr>
    </w:p>
    <w:p w:rsidR="006739AC" w:rsidRDefault="006739AC" w:rsidP="006739A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</w:p>
    <w:p w:rsidR="006739AC" w:rsidRDefault="006739AC" w:rsidP="006739AC">
      <w:pPr>
        <w:pStyle w:val="ConsPlusTitle"/>
        <w:jc w:val="center"/>
        <w:rPr>
          <w:sz w:val="24"/>
          <w:szCs w:val="24"/>
        </w:rPr>
      </w:pPr>
    </w:p>
    <w:p w:rsidR="006739AC" w:rsidRPr="00210D9B" w:rsidRDefault="006739AC" w:rsidP="006739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10D9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210D9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10D9B">
        <w:rPr>
          <w:rFonts w:ascii="Times New Roman" w:hAnsi="Times New Roman" w:cs="Times New Roman"/>
          <w:b/>
          <w:bCs/>
          <w:sz w:val="28"/>
          <w:szCs w:val="28"/>
        </w:rPr>
        <w:t xml:space="preserve"> « Комплексное развитие транспортной инфраструктуры   муниципального образования Свечинское городское поселение»</w:t>
      </w:r>
    </w:p>
    <w:p w:rsidR="006739AC" w:rsidRDefault="006739AC" w:rsidP="00673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9AC" w:rsidRPr="006F5436" w:rsidRDefault="006739AC" w:rsidP="006739A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паспорта </w:t>
      </w:r>
      <w:r w:rsidRPr="00B0335C">
        <w:rPr>
          <w:rFonts w:ascii="Times New Roman" w:hAnsi="Times New Roman" w:cs="Times New Roman"/>
          <w:sz w:val="26"/>
          <w:szCs w:val="26"/>
        </w:rPr>
        <w:t>«Объем финансового обеспечения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371"/>
      </w:tblGrid>
      <w:tr w:rsidR="006739AC" w:rsidRPr="00210D9B" w:rsidTr="006739AC">
        <w:trPr>
          <w:cantSplit/>
          <w:trHeight w:val="16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AC" w:rsidRPr="00B0335C" w:rsidRDefault="006739AC" w:rsidP="00673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5C">
              <w:rPr>
                <w:rFonts w:ascii="Times New Roman" w:hAnsi="Times New Roman" w:cs="Times New Roman"/>
                <w:sz w:val="26"/>
                <w:szCs w:val="26"/>
              </w:rPr>
              <w:t>«Объем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AC" w:rsidRPr="00B0335C" w:rsidRDefault="006739AC" w:rsidP="006739AC">
            <w:pPr>
              <w:jc w:val="both"/>
              <w:rPr>
                <w:sz w:val="26"/>
                <w:szCs w:val="26"/>
              </w:rPr>
            </w:pPr>
            <w:r w:rsidRPr="00B0335C">
              <w:rPr>
                <w:sz w:val="26"/>
                <w:szCs w:val="26"/>
              </w:rPr>
              <w:t xml:space="preserve">общий  объем муниципальной программы составит: </w:t>
            </w:r>
          </w:p>
          <w:p w:rsidR="006739AC" w:rsidRPr="00B0335C" w:rsidRDefault="006739AC" w:rsidP="00C008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56030,</w:t>
            </w:r>
            <w:r w:rsidR="00C008B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1822</w:t>
            </w:r>
            <w:r w:rsidRPr="00B0335C">
              <w:rPr>
                <w:sz w:val="26"/>
                <w:szCs w:val="26"/>
              </w:rPr>
              <w:t>тыс. рублей, в том числе:</w:t>
            </w:r>
            <w:r w:rsidRPr="00B0335C">
              <w:rPr>
                <w:sz w:val="26"/>
                <w:szCs w:val="26"/>
              </w:rPr>
              <w:br/>
              <w:t xml:space="preserve">средства   бюджета муниципального образования Свечинское городское поселение – </w:t>
            </w:r>
            <w:r>
              <w:rPr>
                <w:sz w:val="26"/>
                <w:szCs w:val="26"/>
              </w:rPr>
              <w:t>7491,26922</w:t>
            </w:r>
            <w:r w:rsidRPr="00B0335C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t>средства районного бюджета</w:t>
            </w:r>
            <w:r w:rsidRPr="00B0335C">
              <w:rPr>
                <w:sz w:val="26"/>
                <w:szCs w:val="26"/>
              </w:rPr>
              <w:t xml:space="preserve"> –  </w:t>
            </w:r>
            <w:r>
              <w:rPr>
                <w:sz w:val="26"/>
                <w:szCs w:val="26"/>
              </w:rPr>
              <w:t>16202,</w:t>
            </w:r>
            <w:r w:rsidR="00C008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  <w:r w:rsidRPr="00480A20">
              <w:rPr>
                <w:color w:val="FF0000"/>
                <w:sz w:val="26"/>
                <w:szCs w:val="26"/>
              </w:rPr>
              <w:t xml:space="preserve"> тыс.рублей</w:t>
            </w:r>
            <w:r>
              <w:rPr>
                <w:color w:val="FF0000"/>
                <w:sz w:val="26"/>
                <w:szCs w:val="26"/>
              </w:rPr>
              <w:t>, средства областного бюджета-32337,0</w:t>
            </w:r>
          </w:p>
        </w:tc>
      </w:tr>
    </w:tbl>
    <w:p w:rsidR="006739AC" w:rsidRPr="00210D9B" w:rsidRDefault="006739AC" w:rsidP="00673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9AC" w:rsidRDefault="006739AC" w:rsidP="00673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509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5436">
        <w:rPr>
          <w:rFonts w:ascii="Times New Roman" w:hAnsi="Times New Roman" w:cs="Times New Roman"/>
          <w:bCs/>
          <w:sz w:val="28"/>
          <w:szCs w:val="28"/>
        </w:rPr>
        <w:t>Таблицу 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4 Муниципальной программы «Ресурсное обеспечение Муниципальной программы» изложить в новой редакции:</w:t>
      </w:r>
    </w:p>
    <w:p w:rsidR="006739AC" w:rsidRPr="00B0335C" w:rsidRDefault="006739AC" w:rsidP="006739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335C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Муниципальной программы</w:t>
      </w:r>
    </w:p>
    <w:p w:rsidR="006739AC" w:rsidRPr="00B0335C" w:rsidRDefault="006739AC" w:rsidP="006739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39AC" w:rsidRPr="00B0335C" w:rsidRDefault="006739AC" w:rsidP="00673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5C">
        <w:rPr>
          <w:rFonts w:ascii="Times New Roman" w:hAnsi="Times New Roman" w:cs="Times New Roman"/>
          <w:sz w:val="28"/>
          <w:szCs w:val="28"/>
        </w:rPr>
        <w:t>Общая сумма на реализацию Муниципальной программы по годам реализации представлена в таблице № 2.</w:t>
      </w:r>
    </w:p>
    <w:p w:rsidR="006739AC" w:rsidRPr="00B0335C" w:rsidRDefault="006739AC" w:rsidP="006739AC">
      <w:pPr>
        <w:pStyle w:val="ConsPlusNormal"/>
        <w:widowControl/>
        <w:tabs>
          <w:tab w:val="left" w:pos="100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A6318" w:rsidRPr="00B0335C" w:rsidRDefault="000A6318" w:rsidP="00B03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jc w:val="right"/>
      </w:pPr>
      <w:r w:rsidRPr="00B0335C">
        <w:t xml:space="preserve">                                                                                                                        Таблица № 2.</w:t>
      </w:r>
    </w:p>
    <w:p w:rsidR="000A6318" w:rsidRPr="00B0335C" w:rsidRDefault="000A6318" w:rsidP="000A6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371"/>
        <w:gridCol w:w="1041"/>
        <w:gridCol w:w="1267"/>
        <w:gridCol w:w="1086"/>
        <w:gridCol w:w="946"/>
        <w:gridCol w:w="947"/>
        <w:gridCol w:w="949"/>
      </w:tblGrid>
      <w:tr w:rsidR="006739AC" w:rsidRPr="00181F0C" w:rsidTr="000A6318">
        <w:trPr>
          <w:trHeight w:val="360"/>
        </w:trPr>
        <w:tc>
          <w:tcPr>
            <w:tcW w:w="1917" w:type="dxa"/>
            <w:vMerge w:val="restart"/>
          </w:tcPr>
          <w:p w:rsidR="000A6318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318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Направление финансирования</w:t>
            </w:r>
          </w:p>
        </w:tc>
        <w:tc>
          <w:tcPr>
            <w:tcW w:w="7577" w:type="dxa"/>
            <w:gridSpan w:val="7"/>
            <w:tcBorders>
              <w:bottom w:val="single" w:sz="4" w:space="0" w:color="auto"/>
            </w:tcBorders>
          </w:tcPr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201</w:t>
            </w:r>
            <w:r w:rsidR="005F47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-2037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годах (тыс.рублей)</w:t>
            </w:r>
          </w:p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9AC" w:rsidRPr="00181F0C" w:rsidTr="005F4701">
        <w:trPr>
          <w:trHeight w:val="390"/>
        </w:trPr>
        <w:tc>
          <w:tcPr>
            <w:tcW w:w="1917" w:type="dxa"/>
            <w:vMerge/>
          </w:tcPr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318" w:rsidRPr="00181F0C" w:rsidRDefault="000A6318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0A6318" w:rsidRPr="00181F0C" w:rsidRDefault="000A6318" w:rsidP="000A6318">
            <w:pPr>
              <w:pStyle w:val="ConsPlusNormal"/>
              <w:tabs>
                <w:tab w:val="left" w:pos="1005"/>
              </w:tabs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18" w:rsidRPr="00181F0C" w:rsidRDefault="000A6318" w:rsidP="000A6318">
            <w:pPr>
              <w:pStyle w:val="ConsPlusNormal"/>
              <w:tabs>
                <w:tab w:val="left" w:pos="2100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739AC" w:rsidRPr="00181F0C" w:rsidTr="005F4701">
        <w:trPr>
          <w:trHeight w:val="375"/>
        </w:trPr>
        <w:tc>
          <w:tcPr>
            <w:tcW w:w="1917" w:type="dxa"/>
            <w:vMerge/>
          </w:tcPr>
          <w:p w:rsidR="00D36081" w:rsidRPr="00181F0C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right w:val="single" w:sz="4" w:space="0" w:color="auto"/>
            </w:tcBorders>
          </w:tcPr>
          <w:p w:rsidR="00D36081" w:rsidRPr="00181F0C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81" w:rsidRPr="00181F0C" w:rsidRDefault="00D36081" w:rsidP="00D36081">
            <w:pPr>
              <w:pStyle w:val="ConsPlusNormal"/>
              <w:tabs>
                <w:tab w:val="left" w:pos="1005"/>
              </w:tabs>
              <w:ind w:firstLine="149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81" w:rsidRPr="00181F0C" w:rsidRDefault="00D36081" w:rsidP="00D36081">
            <w:pPr>
              <w:pStyle w:val="ConsPlusNormal"/>
              <w:tabs>
                <w:tab w:val="left" w:pos="1005"/>
              </w:tabs>
              <w:ind w:firstLine="5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81" w:rsidRPr="00181F0C" w:rsidRDefault="00D36081" w:rsidP="00D36081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81" w:rsidRPr="00181F0C" w:rsidRDefault="00D36081" w:rsidP="00D36081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D36081" w:rsidRPr="00181F0C" w:rsidRDefault="00D36081" w:rsidP="00D36081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D36081" w:rsidRPr="00181F0C" w:rsidRDefault="00D36081" w:rsidP="000A6318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2023-2037</w:t>
            </w:r>
          </w:p>
        </w:tc>
      </w:tr>
      <w:tr w:rsidR="006739AC" w:rsidRPr="00181F0C" w:rsidTr="005F4701">
        <w:tc>
          <w:tcPr>
            <w:tcW w:w="1917" w:type="dxa"/>
          </w:tcPr>
          <w:p w:rsidR="00D36081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51" w:type="dxa"/>
            <w:shd w:val="clear" w:color="auto" w:fill="FFFFFF" w:themeFill="background1"/>
          </w:tcPr>
          <w:p w:rsidR="00D36081" w:rsidRPr="00CD4EA2" w:rsidRDefault="00CD4EA2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7241,26922</w:t>
            </w:r>
          </w:p>
        </w:tc>
        <w:tc>
          <w:tcPr>
            <w:tcW w:w="1041" w:type="dxa"/>
          </w:tcPr>
          <w:p w:rsidR="00D36081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968,812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6081" w:rsidRDefault="00542450" w:rsidP="0054245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1413,05722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36081" w:rsidRDefault="006739AC" w:rsidP="006739AC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916,200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D36081" w:rsidRDefault="00542450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2073,4</w:t>
            </w:r>
          </w:p>
        </w:tc>
        <w:tc>
          <w:tcPr>
            <w:tcW w:w="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Pr="00181F0C" w:rsidRDefault="00542450" w:rsidP="0054245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2119,8</w:t>
            </w:r>
          </w:p>
        </w:tc>
        <w:tc>
          <w:tcPr>
            <w:tcW w:w="1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Pr="00181F0C" w:rsidRDefault="00542450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39AC" w:rsidRPr="00181F0C" w:rsidTr="005F4701">
        <w:tc>
          <w:tcPr>
            <w:tcW w:w="1917" w:type="dxa"/>
          </w:tcPr>
          <w:p w:rsidR="00D36081" w:rsidRPr="00181F0C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районного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51" w:type="dxa"/>
            <w:shd w:val="clear" w:color="auto" w:fill="FFFFFF" w:themeFill="background1"/>
          </w:tcPr>
          <w:p w:rsidR="00D36081" w:rsidRPr="00CD4EA2" w:rsidRDefault="00CD4EA2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15512,</w:t>
            </w:r>
            <w:r w:rsidR="00C00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49</w:t>
            </w:r>
          </w:p>
        </w:tc>
        <w:tc>
          <w:tcPr>
            <w:tcW w:w="1041" w:type="dxa"/>
          </w:tcPr>
          <w:p w:rsidR="00D36081" w:rsidRPr="00181F0C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3017,849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6081" w:rsidRPr="00181F0C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2434,2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36081" w:rsidRPr="00181F0C" w:rsidRDefault="006739AC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4050,</w:t>
            </w:r>
            <w:r w:rsidR="00C00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D36081" w:rsidRPr="00181F0C" w:rsidRDefault="00D36081" w:rsidP="0054245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4245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Pr="00181F0C" w:rsidRDefault="00542450" w:rsidP="0054245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3350,0</w:t>
            </w:r>
          </w:p>
        </w:tc>
        <w:tc>
          <w:tcPr>
            <w:tcW w:w="1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Pr="00181F0C" w:rsidRDefault="00542450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39AC" w:rsidRPr="00181F0C" w:rsidTr="005F4701">
        <w:tc>
          <w:tcPr>
            <w:tcW w:w="1917" w:type="dxa"/>
          </w:tcPr>
          <w:p w:rsidR="00D36081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1151" w:type="dxa"/>
            <w:shd w:val="clear" w:color="auto" w:fill="FFFFFF" w:themeFill="background1"/>
          </w:tcPr>
          <w:p w:rsidR="00D36081" w:rsidRPr="00CD4EA2" w:rsidRDefault="00CD4EA2" w:rsidP="00164C1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22932,0</w:t>
            </w:r>
          </w:p>
        </w:tc>
        <w:tc>
          <w:tcPr>
            <w:tcW w:w="1041" w:type="dxa"/>
          </w:tcPr>
          <w:p w:rsidR="00D36081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6081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36081" w:rsidRDefault="006739AC" w:rsidP="006739AC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32337,0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D36081" w:rsidRDefault="00542450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Default="00542450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081" w:rsidRDefault="00542450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39AC" w:rsidRPr="00181F0C" w:rsidTr="005F4701">
        <w:tc>
          <w:tcPr>
            <w:tcW w:w="1917" w:type="dxa"/>
          </w:tcPr>
          <w:p w:rsidR="00D36081" w:rsidRPr="00181F0C" w:rsidRDefault="00D36081" w:rsidP="000A631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51" w:type="dxa"/>
            <w:shd w:val="clear" w:color="auto" w:fill="FFFFFF" w:themeFill="background1"/>
          </w:tcPr>
          <w:p w:rsidR="00D36081" w:rsidRPr="00CD4EA2" w:rsidRDefault="006739AC" w:rsidP="006739AC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56030,31822</w:t>
            </w:r>
          </w:p>
        </w:tc>
        <w:tc>
          <w:tcPr>
            <w:tcW w:w="1041" w:type="dxa"/>
          </w:tcPr>
          <w:p w:rsidR="00D36081" w:rsidRPr="00CD4EA2" w:rsidRDefault="00D36081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3986,661</w:t>
            </w:r>
          </w:p>
        </w:tc>
        <w:tc>
          <w:tcPr>
            <w:tcW w:w="1269" w:type="dxa"/>
            <w:shd w:val="clear" w:color="auto" w:fill="FFFFFF" w:themeFill="background1"/>
          </w:tcPr>
          <w:p w:rsidR="00D36081" w:rsidRPr="00CD4EA2" w:rsidRDefault="00D36081" w:rsidP="0054245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="00542450"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847,25722</w:t>
            </w:r>
          </w:p>
        </w:tc>
        <w:tc>
          <w:tcPr>
            <w:tcW w:w="1132" w:type="dxa"/>
          </w:tcPr>
          <w:p w:rsidR="00D36081" w:rsidRPr="00CD4EA2" w:rsidRDefault="006739AC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37303,</w:t>
            </w:r>
            <w:r w:rsidR="00C00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84" w:type="dxa"/>
          </w:tcPr>
          <w:p w:rsidR="00D36081" w:rsidRPr="00CD4EA2" w:rsidRDefault="00542450" w:rsidP="0054245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5423,4</w:t>
            </w:r>
          </w:p>
        </w:tc>
        <w:tc>
          <w:tcPr>
            <w:tcW w:w="985" w:type="dxa"/>
          </w:tcPr>
          <w:p w:rsidR="00D36081" w:rsidRPr="00CD4EA2" w:rsidRDefault="00542450" w:rsidP="00D36081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5469,8</w:t>
            </w:r>
          </w:p>
        </w:tc>
        <w:tc>
          <w:tcPr>
            <w:tcW w:w="1015" w:type="dxa"/>
          </w:tcPr>
          <w:p w:rsidR="00D36081" w:rsidRPr="00CD4EA2" w:rsidRDefault="00542450" w:rsidP="000A6318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4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</w:t>
            </w:r>
          </w:p>
        </w:tc>
      </w:tr>
    </w:tbl>
    <w:p w:rsidR="000A6318" w:rsidRDefault="000A6318" w:rsidP="000A63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318" w:rsidRDefault="000A6318" w:rsidP="000A6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5C">
        <w:rPr>
          <w:rFonts w:ascii="Times New Roman" w:hAnsi="Times New Roman" w:cs="Times New Roman"/>
          <w:sz w:val="28"/>
          <w:szCs w:val="28"/>
        </w:rPr>
        <w:t>Информация с расшифровкой по отдельным мероприятиям о расходах на реализацию Муниципальной программы за счет средств всех источников финансирования представлена  в приложении № 1 к Муниципальной программе.</w:t>
      </w:r>
    </w:p>
    <w:p w:rsidR="00AB16C1" w:rsidRPr="00B0335C" w:rsidRDefault="00AB16C1" w:rsidP="000A6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6C1" w:rsidRDefault="00AB16C1" w:rsidP="00AB16C1">
      <w:pPr>
        <w:autoSpaceDE w:val="0"/>
        <w:autoSpaceDN w:val="0"/>
        <w:adjustRightInd w:val="0"/>
        <w:ind w:firstLine="708"/>
        <w:jc w:val="both"/>
      </w:pPr>
      <w:r w:rsidRPr="006F5436">
        <w:rPr>
          <w:bCs/>
        </w:rPr>
        <w:t xml:space="preserve">3.  </w:t>
      </w:r>
      <w:r>
        <w:rPr>
          <w:bCs/>
        </w:rPr>
        <w:t>Р</w:t>
      </w:r>
      <w:r w:rsidRPr="006F5436">
        <w:rPr>
          <w:bCs/>
        </w:rPr>
        <w:t xml:space="preserve">аздел </w:t>
      </w:r>
      <w:r w:rsidRPr="006F5436">
        <w:t xml:space="preserve">«Объем финансового обеспечения подпрограммы» </w:t>
      </w:r>
      <w:r>
        <w:t>П</w:t>
      </w:r>
      <w:r w:rsidRPr="006F5436">
        <w:rPr>
          <w:bCs/>
        </w:rPr>
        <w:t>аспорта подпрограммы  «Капитальный ремонт и ремонт автомобильных дорог общего пользования муниципального образования Свечинское городское поселение»</w:t>
      </w:r>
      <w:r>
        <w:rPr>
          <w:bCs/>
        </w:rPr>
        <w:t xml:space="preserve"> </w:t>
      </w:r>
      <w:r w:rsidRPr="006F5436">
        <w:t>изложить в следующей редакции</w:t>
      </w:r>
      <w:r>
        <w:t>:</w:t>
      </w:r>
    </w:p>
    <w:p w:rsidR="00AB16C1" w:rsidRPr="006F5436" w:rsidRDefault="00AB16C1" w:rsidP="00AB16C1">
      <w:pPr>
        <w:autoSpaceDE w:val="0"/>
        <w:autoSpaceDN w:val="0"/>
        <w:adjustRightInd w:val="0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513"/>
      </w:tblGrid>
      <w:tr w:rsidR="00AB16C1" w:rsidRPr="00C603E1" w:rsidTr="00380060">
        <w:trPr>
          <w:trHeight w:val="225"/>
        </w:trPr>
        <w:tc>
          <w:tcPr>
            <w:tcW w:w="1985" w:type="dxa"/>
          </w:tcPr>
          <w:p w:rsidR="00AB16C1" w:rsidRPr="008409A9" w:rsidRDefault="00AB16C1" w:rsidP="003800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9A9">
              <w:rPr>
                <w:sz w:val="26"/>
                <w:szCs w:val="26"/>
              </w:rPr>
              <w:t xml:space="preserve">«Объем финансового обеспечения подпрограммы </w:t>
            </w:r>
          </w:p>
        </w:tc>
        <w:tc>
          <w:tcPr>
            <w:tcW w:w="7513" w:type="dxa"/>
          </w:tcPr>
          <w:p w:rsidR="00AB16C1" w:rsidRPr="00D941A1" w:rsidRDefault="00AB16C1" w:rsidP="0038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941A1">
              <w:rPr>
                <w:color w:val="000000"/>
                <w:sz w:val="26"/>
                <w:szCs w:val="26"/>
              </w:rPr>
              <w:t xml:space="preserve">Общий объем ассигнований Подпрограммы  составит </w:t>
            </w:r>
            <w:r>
              <w:rPr>
                <w:color w:val="000000"/>
                <w:sz w:val="26"/>
                <w:szCs w:val="26"/>
              </w:rPr>
              <w:t>4062</w:t>
            </w:r>
            <w:r w:rsidR="00C008BE">
              <w:rPr>
                <w:color w:val="000000"/>
                <w:sz w:val="26"/>
                <w:szCs w:val="26"/>
              </w:rPr>
              <w:t>5,0520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480A20">
              <w:rPr>
                <w:color w:val="FF0000"/>
                <w:sz w:val="26"/>
                <w:szCs w:val="26"/>
              </w:rPr>
              <w:t>тыс.рублей</w:t>
            </w:r>
            <w:r w:rsidRPr="00D941A1">
              <w:rPr>
                <w:color w:val="000000"/>
                <w:sz w:val="26"/>
                <w:szCs w:val="26"/>
              </w:rPr>
              <w:t>,</w:t>
            </w:r>
          </w:p>
          <w:p w:rsidR="00AB16C1" w:rsidRPr="00D941A1" w:rsidRDefault="00AB16C1" w:rsidP="0038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941A1">
              <w:rPr>
                <w:color w:val="000000"/>
                <w:sz w:val="26"/>
                <w:szCs w:val="26"/>
              </w:rPr>
              <w:t>в том числе за счет средств бюджета Свечинского городского поселения-</w:t>
            </w:r>
            <w:r>
              <w:rPr>
                <w:color w:val="000000"/>
                <w:sz w:val="26"/>
                <w:szCs w:val="26"/>
              </w:rPr>
              <w:t>2157,8090</w:t>
            </w:r>
            <w:r w:rsidRPr="00D941A1">
              <w:rPr>
                <w:color w:val="000000"/>
                <w:sz w:val="26"/>
                <w:szCs w:val="26"/>
              </w:rPr>
              <w:t xml:space="preserve"> тыс.рублей.</w:t>
            </w:r>
          </w:p>
          <w:p w:rsidR="00AB16C1" w:rsidRDefault="00AB16C1" w:rsidP="0038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941A1">
              <w:rPr>
                <w:color w:val="000000"/>
                <w:sz w:val="26"/>
                <w:szCs w:val="26"/>
              </w:rPr>
              <w:t xml:space="preserve">в том числе за счет средств бюджета Свечинского района – </w:t>
            </w:r>
            <w:r>
              <w:rPr>
                <w:color w:val="000000"/>
                <w:sz w:val="26"/>
                <w:szCs w:val="26"/>
              </w:rPr>
              <w:t>6130,</w:t>
            </w:r>
            <w:r w:rsidR="00C008B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430 </w:t>
            </w:r>
            <w:r w:rsidRPr="00480A20">
              <w:rPr>
                <w:color w:val="FF0000"/>
                <w:sz w:val="26"/>
                <w:szCs w:val="26"/>
              </w:rPr>
              <w:t>тыс</w:t>
            </w:r>
            <w:r w:rsidRPr="00D941A1">
              <w:rPr>
                <w:color w:val="000000"/>
                <w:sz w:val="26"/>
                <w:szCs w:val="26"/>
              </w:rPr>
              <w:t>. рублей.</w:t>
            </w:r>
          </w:p>
          <w:p w:rsidR="00AB16C1" w:rsidRPr="00D941A1" w:rsidRDefault="00AB16C1" w:rsidP="00AB1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областного бюджета-32337,0»</w:t>
            </w:r>
          </w:p>
        </w:tc>
      </w:tr>
    </w:tbl>
    <w:p w:rsidR="00AB16C1" w:rsidRDefault="00AB16C1" w:rsidP="00AB16C1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</w:rPr>
      </w:pPr>
    </w:p>
    <w:p w:rsidR="00AB16C1" w:rsidRPr="00BE4EC9" w:rsidRDefault="00AB16C1" w:rsidP="00AB16C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4EC9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BE4EC9">
        <w:rPr>
          <w:rFonts w:ascii="Times New Roman" w:hAnsi="Times New Roman" w:cs="Times New Roman"/>
          <w:bCs/>
          <w:sz w:val="28"/>
          <w:szCs w:val="28"/>
        </w:rPr>
        <w:t>аблицу № 1  «Ресурсное обеспечение  Подпрограммы» изложить в  следующей редакции</w:t>
      </w:r>
    </w:p>
    <w:p w:rsidR="00AB16C1" w:rsidRPr="00D941A1" w:rsidRDefault="00AB16C1" w:rsidP="00AB16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C1" w:rsidRPr="00BE4EC9" w:rsidRDefault="00AB16C1" w:rsidP="00AB16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C9">
        <w:rPr>
          <w:rFonts w:ascii="Times New Roman" w:hAnsi="Times New Roman" w:cs="Times New Roman"/>
          <w:b/>
          <w:bCs/>
          <w:sz w:val="28"/>
          <w:szCs w:val="28"/>
        </w:rPr>
        <w:t>«Ресурсное обеспечение  Подпрограммы»</w:t>
      </w:r>
    </w:p>
    <w:p w:rsidR="00AB16C1" w:rsidRPr="00D941A1" w:rsidRDefault="00AB16C1" w:rsidP="00AB16C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41A1">
        <w:rPr>
          <w:rFonts w:ascii="Times New Roman" w:hAnsi="Times New Roman" w:cs="Times New Roman"/>
          <w:sz w:val="28"/>
          <w:szCs w:val="28"/>
        </w:rPr>
        <w:t>Таблица № 1.</w:t>
      </w:r>
    </w:p>
    <w:p w:rsidR="00AB16C1" w:rsidRPr="00E8360F" w:rsidRDefault="00AB16C1" w:rsidP="00AB1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jc w:val="both"/>
        <w:rPr>
          <w:highlight w:val="yellow"/>
        </w:rPr>
      </w:pPr>
      <w:r w:rsidRPr="00E8360F">
        <w:rPr>
          <w:highlight w:val="yellow"/>
        </w:rPr>
        <w:t xml:space="preserve">               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0"/>
        <w:gridCol w:w="1261"/>
        <w:gridCol w:w="1041"/>
        <w:gridCol w:w="1251"/>
        <w:gridCol w:w="1107"/>
        <w:gridCol w:w="987"/>
        <w:gridCol w:w="970"/>
        <w:gridCol w:w="977"/>
      </w:tblGrid>
      <w:tr w:rsidR="00C008BE" w:rsidRPr="00181F0C" w:rsidTr="00C008BE">
        <w:trPr>
          <w:trHeight w:val="360"/>
        </w:trPr>
        <w:tc>
          <w:tcPr>
            <w:tcW w:w="1917" w:type="dxa"/>
            <w:vMerge w:val="restart"/>
          </w:tcPr>
          <w:p w:rsidR="00AB16C1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Направление финансирования</w:t>
            </w:r>
          </w:p>
        </w:tc>
        <w:tc>
          <w:tcPr>
            <w:tcW w:w="7577" w:type="dxa"/>
            <w:gridSpan w:val="7"/>
            <w:tcBorders>
              <w:bottom w:val="single" w:sz="4" w:space="0" w:color="auto"/>
            </w:tcBorders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2017-2037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годах (тыс.рублей)</w:t>
            </w: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BE" w:rsidRPr="00181F0C" w:rsidTr="00C008BE">
        <w:trPr>
          <w:trHeight w:val="390"/>
        </w:trPr>
        <w:tc>
          <w:tcPr>
            <w:tcW w:w="1917" w:type="dxa"/>
            <w:vMerge/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AB16C1" w:rsidRPr="00181F0C" w:rsidRDefault="00AB16C1" w:rsidP="00380060">
            <w:pPr>
              <w:pStyle w:val="ConsPlusNormal"/>
              <w:tabs>
                <w:tab w:val="left" w:pos="1005"/>
              </w:tabs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C1" w:rsidRPr="00181F0C" w:rsidRDefault="00AB16C1" w:rsidP="00380060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ab/>
              <w:t>В том числе</w:t>
            </w:r>
          </w:p>
        </w:tc>
      </w:tr>
      <w:tr w:rsidR="00C008BE" w:rsidRPr="00181F0C" w:rsidTr="00C008BE">
        <w:trPr>
          <w:trHeight w:val="375"/>
        </w:trPr>
        <w:tc>
          <w:tcPr>
            <w:tcW w:w="1917" w:type="dxa"/>
            <w:vMerge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right w:val="single" w:sz="4" w:space="0" w:color="auto"/>
            </w:tcBorders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149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51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C008BE" w:rsidRPr="00181F0C" w:rsidRDefault="00C008BE" w:rsidP="00C008BE">
            <w:pPr>
              <w:pStyle w:val="ConsPlusNormal"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2022- 2037 г.г.</w:t>
            </w:r>
          </w:p>
        </w:tc>
      </w:tr>
      <w:tr w:rsidR="00C008BE" w:rsidRPr="00181F0C" w:rsidTr="00C008BE">
        <w:tc>
          <w:tcPr>
            <w:tcW w:w="1917" w:type="dxa"/>
          </w:tcPr>
          <w:p w:rsidR="00C008BE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51" w:type="dxa"/>
          </w:tcPr>
          <w:p w:rsidR="00C008BE" w:rsidRPr="00EE3E58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2157,8090</w:t>
            </w:r>
          </w:p>
        </w:tc>
        <w:tc>
          <w:tcPr>
            <w:tcW w:w="1041" w:type="dxa"/>
          </w:tcPr>
          <w:p w:rsidR="00C008BE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98,8780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C008BE" w:rsidRPr="00EE3E58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269,5310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716,2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558,4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514,8</w:t>
            </w: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008BE" w:rsidRPr="00181F0C" w:rsidTr="00C008BE">
        <w:tc>
          <w:tcPr>
            <w:tcW w:w="1917" w:type="dxa"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51" w:type="dxa"/>
          </w:tcPr>
          <w:p w:rsidR="00C008BE" w:rsidRPr="00EE3E58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6130,2430</w:t>
            </w:r>
          </w:p>
        </w:tc>
        <w:tc>
          <w:tcPr>
            <w:tcW w:w="1041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1345,943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C008BE" w:rsidRPr="00EE3E58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E3E5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1184,2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900,1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008BE" w:rsidRPr="00181F0C" w:rsidTr="00C008BE">
        <w:tc>
          <w:tcPr>
            <w:tcW w:w="1917" w:type="dxa"/>
          </w:tcPr>
          <w:p w:rsidR="00C008BE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51" w:type="dxa"/>
          </w:tcPr>
          <w:p w:rsidR="00C008BE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32337,0</w:t>
            </w:r>
          </w:p>
        </w:tc>
        <w:tc>
          <w:tcPr>
            <w:tcW w:w="1041" w:type="dxa"/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C008BE" w:rsidRPr="00EE3E58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008BE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32337,0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008BE" w:rsidRPr="00181F0C" w:rsidTr="00C008BE">
        <w:tc>
          <w:tcPr>
            <w:tcW w:w="1917" w:type="dxa"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51" w:type="dxa"/>
          </w:tcPr>
          <w:p w:rsidR="00C008BE" w:rsidRPr="00EE3E58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40625,0520</w:t>
            </w:r>
          </w:p>
        </w:tc>
        <w:tc>
          <w:tcPr>
            <w:tcW w:w="1041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1444,821</w:t>
            </w:r>
          </w:p>
        </w:tc>
        <w:tc>
          <w:tcPr>
            <w:tcW w:w="1265" w:type="dxa"/>
          </w:tcPr>
          <w:p w:rsidR="00C008BE" w:rsidRPr="00EE3E58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</w:pPr>
            <w:r w:rsidRPr="00EE3E58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453,7310</w:t>
            </w:r>
          </w:p>
        </w:tc>
        <w:tc>
          <w:tcPr>
            <w:tcW w:w="1127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33953,3</w:t>
            </w:r>
          </w:p>
        </w:tc>
        <w:tc>
          <w:tcPr>
            <w:tcW w:w="990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1908,4</w:t>
            </w:r>
          </w:p>
        </w:tc>
        <w:tc>
          <w:tcPr>
            <w:tcW w:w="991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1864,8</w:t>
            </w:r>
          </w:p>
        </w:tc>
        <w:tc>
          <w:tcPr>
            <w:tcW w:w="1012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AB16C1" w:rsidRDefault="00AB16C1" w:rsidP="00AB16C1">
      <w:pPr>
        <w:pStyle w:val="ConsPlusNormal"/>
        <w:widowControl/>
        <w:tabs>
          <w:tab w:val="left" w:pos="1005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AB16C1" w:rsidRPr="00181F0C" w:rsidRDefault="00AB16C1" w:rsidP="00AB16C1">
      <w:pPr>
        <w:pStyle w:val="ConsPlusNormal"/>
        <w:widowControl/>
        <w:tabs>
          <w:tab w:val="left" w:pos="1005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AB16C1" w:rsidRPr="00BE4EC9" w:rsidRDefault="00AB16C1" w:rsidP="00AB1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right="-1"/>
        <w:jc w:val="center"/>
      </w:pPr>
      <w:r>
        <w:tab/>
      </w:r>
      <w:r w:rsidRPr="00BE4EC9">
        <w:t xml:space="preserve">5. </w:t>
      </w:r>
      <w:r>
        <w:t>Р</w:t>
      </w:r>
      <w:r w:rsidRPr="00BE4EC9">
        <w:t>аздел «Объем финансового обеспечения подпрограммы</w:t>
      </w:r>
      <w:r>
        <w:t>»</w:t>
      </w:r>
      <w:r w:rsidRPr="00BE4EC9">
        <w:t xml:space="preserve"> Паспорт</w:t>
      </w:r>
      <w:r>
        <w:t>а</w:t>
      </w:r>
    </w:p>
    <w:p w:rsidR="00AB16C1" w:rsidRPr="00BE4EC9" w:rsidRDefault="00AB16C1" w:rsidP="00AB1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right="-1"/>
      </w:pPr>
      <w:r w:rsidRPr="00BE4EC9">
        <w:rPr>
          <w:bCs/>
        </w:rPr>
        <w:lastRenderedPageBreak/>
        <w:t xml:space="preserve">подпрограммы  «Повышение безопасности дорожного движения в Свечинском городском поселении» </w:t>
      </w:r>
      <w:r w:rsidRPr="00BE4EC9">
        <w:t xml:space="preserve"> </w:t>
      </w:r>
      <w: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060"/>
      </w:tblGrid>
      <w:tr w:rsidR="00AB16C1" w:rsidRPr="00C603E1" w:rsidTr="00380060">
        <w:trPr>
          <w:trHeight w:val="225"/>
        </w:trPr>
        <w:tc>
          <w:tcPr>
            <w:tcW w:w="3510" w:type="dxa"/>
          </w:tcPr>
          <w:p w:rsidR="00AB16C1" w:rsidRPr="008409A9" w:rsidRDefault="00AB16C1" w:rsidP="003800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9A9">
              <w:rPr>
                <w:sz w:val="26"/>
                <w:szCs w:val="26"/>
              </w:rPr>
              <w:t>«</w:t>
            </w:r>
            <w:r w:rsidRPr="007327B5">
              <w:rPr>
                <w:b/>
                <w:sz w:val="26"/>
                <w:szCs w:val="26"/>
              </w:rPr>
              <w:t>Объем финансового обеспечения подпрограммы</w:t>
            </w:r>
            <w:r w:rsidRPr="008409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0" w:type="dxa"/>
          </w:tcPr>
          <w:p w:rsidR="00AB16C1" w:rsidRPr="00D97521" w:rsidRDefault="00AB16C1" w:rsidP="0038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</w:rPr>
            </w:pPr>
            <w:r w:rsidRPr="00D97521">
              <w:rPr>
                <w:color w:val="000000"/>
              </w:rPr>
              <w:t xml:space="preserve">Общий объем ассигнований </w:t>
            </w:r>
            <w:r>
              <w:rPr>
                <w:color w:val="000000"/>
              </w:rPr>
              <w:t>Под</w:t>
            </w:r>
            <w:r w:rsidRPr="00D97521">
              <w:rPr>
                <w:color w:val="000000"/>
              </w:rPr>
              <w:t xml:space="preserve">программы  составит </w:t>
            </w:r>
            <w:r>
              <w:rPr>
                <w:color w:val="FF0000"/>
              </w:rPr>
              <w:t>1</w:t>
            </w:r>
            <w:r w:rsidR="00C008BE">
              <w:rPr>
                <w:color w:val="FF0000"/>
              </w:rPr>
              <w:t>5405,36622</w:t>
            </w:r>
            <w:r>
              <w:rPr>
                <w:color w:val="000000"/>
              </w:rPr>
              <w:t xml:space="preserve"> </w:t>
            </w:r>
            <w:r w:rsidRPr="00D97521">
              <w:rPr>
                <w:color w:val="000000"/>
              </w:rPr>
              <w:t>тыс.рублей,</w:t>
            </w:r>
          </w:p>
          <w:p w:rsidR="00AB16C1" w:rsidRDefault="00AB16C1" w:rsidP="0038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</w:rPr>
            </w:pPr>
            <w:r w:rsidRPr="00D97521">
              <w:rPr>
                <w:color w:val="000000"/>
              </w:rPr>
              <w:t>в том числе за счет средств бюджета Свечинского городского поселения-</w:t>
            </w:r>
            <w:r w:rsidR="00C008BE">
              <w:rPr>
                <w:color w:val="000000"/>
              </w:rPr>
              <w:t>5333,46022</w:t>
            </w:r>
            <w:r w:rsidRPr="00D97521">
              <w:rPr>
                <w:color w:val="000000"/>
              </w:rPr>
              <w:t xml:space="preserve"> тыс.рублей.</w:t>
            </w:r>
          </w:p>
          <w:p w:rsidR="00AB16C1" w:rsidRPr="008409A9" w:rsidRDefault="00AB16C1" w:rsidP="00C008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40"/>
              </w:tabs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в том числе за счет средств бюджета Свечинского района – </w:t>
            </w:r>
            <w:r w:rsidR="00C008BE">
              <w:rPr>
                <w:color w:val="000000"/>
              </w:rPr>
              <w:t xml:space="preserve">10071,906 </w:t>
            </w:r>
            <w:r w:rsidRPr="00D97521">
              <w:rPr>
                <w:color w:val="000000"/>
              </w:rPr>
              <w:t>тыс.рублей..</w:t>
            </w:r>
          </w:p>
        </w:tc>
      </w:tr>
    </w:tbl>
    <w:p w:rsidR="00AB16C1" w:rsidRDefault="00AB16C1" w:rsidP="00AB16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C1" w:rsidRPr="00D941A1" w:rsidRDefault="00AB16C1" w:rsidP="00AB16C1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16C1" w:rsidRPr="00BE4EC9" w:rsidRDefault="00AB16C1" w:rsidP="00AB16C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4EC9">
        <w:rPr>
          <w:rFonts w:ascii="Times New Roman" w:hAnsi="Times New Roman" w:cs="Times New Roman"/>
          <w:sz w:val="28"/>
          <w:szCs w:val="28"/>
        </w:rPr>
        <w:t xml:space="preserve">6. Таблицу № 1 </w:t>
      </w:r>
      <w:r w:rsidRPr="00BE4EC9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  Подпрограммы изложить в следующей редакции:</w:t>
      </w:r>
    </w:p>
    <w:p w:rsidR="00AB16C1" w:rsidRPr="00D941A1" w:rsidRDefault="00AB16C1" w:rsidP="00AB16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C1" w:rsidRPr="007327B5" w:rsidRDefault="00AB16C1" w:rsidP="00AB16C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B16C1" w:rsidRPr="007327B5" w:rsidRDefault="00AB16C1" w:rsidP="00AB16C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327B5">
        <w:rPr>
          <w:rFonts w:ascii="Times New Roman" w:hAnsi="Times New Roman" w:cs="Times New Roman"/>
          <w:sz w:val="24"/>
          <w:szCs w:val="24"/>
        </w:rPr>
        <w:t>Таблица № 1.</w:t>
      </w:r>
    </w:p>
    <w:p w:rsidR="00AB16C1" w:rsidRDefault="00AB16C1" w:rsidP="00AB16C1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134"/>
        <w:gridCol w:w="1276"/>
        <w:gridCol w:w="1134"/>
        <w:gridCol w:w="1134"/>
        <w:gridCol w:w="992"/>
        <w:gridCol w:w="1276"/>
      </w:tblGrid>
      <w:tr w:rsidR="00AB16C1" w:rsidRPr="00181F0C" w:rsidTr="00380060">
        <w:trPr>
          <w:trHeight w:val="360"/>
        </w:trPr>
        <w:tc>
          <w:tcPr>
            <w:tcW w:w="1384" w:type="dxa"/>
            <w:vMerge w:val="restart"/>
          </w:tcPr>
          <w:p w:rsidR="00AB16C1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Направление финансирования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Объем финансирования в 2017-2037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годах (тыс.рублей)</w:t>
            </w: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6C1" w:rsidRPr="00181F0C" w:rsidTr="00380060">
        <w:trPr>
          <w:trHeight w:val="390"/>
        </w:trPr>
        <w:tc>
          <w:tcPr>
            <w:tcW w:w="1384" w:type="dxa"/>
            <w:vMerge/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6C1" w:rsidRPr="00181F0C" w:rsidRDefault="00AB16C1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AB16C1" w:rsidRPr="00181F0C" w:rsidRDefault="00AB16C1" w:rsidP="00380060">
            <w:pPr>
              <w:pStyle w:val="ConsPlusNormal"/>
              <w:tabs>
                <w:tab w:val="left" w:pos="1005"/>
              </w:tabs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C1" w:rsidRPr="00181F0C" w:rsidRDefault="00AB16C1" w:rsidP="00380060">
            <w:pPr>
              <w:rPr>
                <w:sz w:val="22"/>
                <w:szCs w:val="22"/>
              </w:rPr>
            </w:pPr>
          </w:p>
          <w:p w:rsidR="00AB16C1" w:rsidRPr="00181F0C" w:rsidRDefault="00AB16C1" w:rsidP="00380060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ab/>
              <w:t>В том числе</w:t>
            </w:r>
          </w:p>
        </w:tc>
      </w:tr>
      <w:tr w:rsidR="00C008BE" w:rsidRPr="00181F0C" w:rsidTr="00C008BE">
        <w:trPr>
          <w:trHeight w:val="375"/>
        </w:trPr>
        <w:tc>
          <w:tcPr>
            <w:tcW w:w="1384" w:type="dxa"/>
            <w:vMerge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008BE" w:rsidRPr="00181F0C" w:rsidRDefault="00C008BE" w:rsidP="00C008BE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008BE" w:rsidRPr="00181F0C" w:rsidRDefault="00C008BE" w:rsidP="00C008BE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2023-2037 г.г.</w:t>
            </w:r>
          </w:p>
        </w:tc>
      </w:tr>
      <w:tr w:rsidR="00C008BE" w:rsidRPr="00181F0C" w:rsidTr="00C008BE">
        <w:tc>
          <w:tcPr>
            <w:tcW w:w="1384" w:type="dxa"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</w:tcPr>
          <w:p w:rsidR="00C008BE" w:rsidRPr="00181F0C" w:rsidRDefault="00481CDB" w:rsidP="00481CD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5333,46022</w:t>
            </w:r>
          </w:p>
        </w:tc>
        <w:tc>
          <w:tcPr>
            <w:tcW w:w="1134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869,934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8BE" w:rsidRPr="00EE3E58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1143,5262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08BE" w:rsidRPr="00181F0C" w:rsidRDefault="00C008BE" w:rsidP="00C008B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008BE" w:rsidRPr="00181F0C" w:rsidRDefault="00481CDB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481CDB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008BE" w:rsidRPr="00181F0C" w:rsidTr="00C008BE">
        <w:tc>
          <w:tcPr>
            <w:tcW w:w="1384" w:type="dxa"/>
          </w:tcPr>
          <w:p w:rsidR="00C008BE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C008BE" w:rsidRPr="00181F0C" w:rsidRDefault="00481CDB" w:rsidP="0038006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10071,906</w:t>
            </w:r>
          </w:p>
        </w:tc>
        <w:tc>
          <w:tcPr>
            <w:tcW w:w="1134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1671,906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8BE" w:rsidRPr="00EE3E58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E3E5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08BE" w:rsidRPr="00181F0C" w:rsidRDefault="00481CDB" w:rsidP="00481CD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3150</w:t>
            </w:r>
            <w:r w:rsidR="00C008B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008BE" w:rsidRPr="00181F0C" w:rsidRDefault="00481CDB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481CDB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008BE" w:rsidRPr="00181F0C" w:rsidTr="00C008BE">
        <w:tc>
          <w:tcPr>
            <w:tcW w:w="1384" w:type="dxa"/>
          </w:tcPr>
          <w:p w:rsidR="00C008BE" w:rsidRPr="00181F0C" w:rsidRDefault="00C008BE" w:rsidP="00380060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81F0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C008BE" w:rsidRPr="00181F0C" w:rsidRDefault="00481CDB" w:rsidP="00481CD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15405,36622</w:t>
            </w:r>
          </w:p>
        </w:tc>
        <w:tc>
          <w:tcPr>
            <w:tcW w:w="1134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2541,84</w:t>
            </w:r>
          </w:p>
        </w:tc>
        <w:tc>
          <w:tcPr>
            <w:tcW w:w="1276" w:type="dxa"/>
          </w:tcPr>
          <w:p w:rsidR="00C008BE" w:rsidRPr="00EE3E58" w:rsidRDefault="00995830" w:rsidP="00995830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2393,5262</w:t>
            </w:r>
          </w:p>
        </w:tc>
        <w:tc>
          <w:tcPr>
            <w:tcW w:w="1134" w:type="dxa"/>
          </w:tcPr>
          <w:p w:rsidR="00C008BE" w:rsidRPr="00181F0C" w:rsidRDefault="00995830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3350,0</w:t>
            </w:r>
          </w:p>
        </w:tc>
        <w:tc>
          <w:tcPr>
            <w:tcW w:w="1134" w:type="dxa"/>
          </w:tcPr>
          <w:p w:rsidR="00C008BE" w:rsidRPr="00181F0C" w:rsidRDefault="00995830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3515,0</w:t>
            </w:r>
          </w:p>
        </w:tc>
        <w:tc>
          <w:tcPr>
            <w:tcW w:w="992" w:type="dxa"/>
          </w:tcPr>
          <w:p w:rsidR="00C008BE" w:rsidRPr="00181F0C" w:rsidRDefault="00995830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3605,0</w:t>
            </w:r>
          </w:p>
        </w:tc>
        <w:tc>
          <w:tcPr>
            <w:tcW w:w="1276" w:type="dxa"/>
          </w:tcPr>
          <w:p w:rsidR="00C008BE" w:rsidRPr="00181F0C" w:rsidRDefault="00C008BE" w:rsidP="009F30C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AB16C1" w:rsidRDefault="00AB16C1" w:rsidP="00AB16C1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</w:rPr>
      </w:pPr>
    </w:p>
    <w:p w:rsidR="000A6318" w:rsidRPr="00B0335C" w:rsidRDefault="00AB16C1" w:rsidP="00AB1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21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</w:t>
      </w:r>
      <w:r w:rsidRPr="00770213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«Комплексное развитие транспортной инфраструктуры муниципального образования Свечинское городское поселение» Расходы на реализацию Муниципальной программы за счет всех  источников финансирования изложить в следующей редак</w:t>
      </w:r>
      <w:r w:rsidR="00481CDB">
        <w:rPr>
          <w:rFonts w:ascii="Times New Roman" w:hAnsi="Times New Roman" w:cs="Times New Roman"/>
          <w:sz w:val="28"/>
          <w:szCs w:val="28"/>
        </w:rPr>
        <w:t>ции:</w:t>
      </w:r>
    </w:p>
    <w:sectPr w:rsidR="000A6318" w:rsidRPr="00B0335C" w:rsidSect="00AB16C1">
      <w:type w:val="evenPage"/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4D" w:rsidRDefault="005F114D" w:rsidP="00E7753F">
      <w:r>
        <w:separator/>
      </w:r>
    </w:p>
  </w:endnote>
  <w:endnote w:type="continuationSeparator" w:id="1">
    <w:p w:rsidR="005F114D" w:rsidRDefault="005F114D" w:rsidP="00E7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4D" w:rsidRDefault="005F114D" w:rsidP="00E7753F">
      <w:r>
        <w:separator/>
      </w:r>
    </w:p>
  </w:footnote>
  <w:footnote w:type="continuationSeparator" w:id="1">
    <w:p w:rsidR="005F114D" w:rsidRDefault="005F114D" w:rsidP="00E7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88A"/>
    <w:multiLevelType w:val="hybridMultilevel"/>
    <w:tmpl w:val="59CC6E30"/>
    <w:lvl w:ilvl="0" w:tplc="30301C48">
      <w:start w:val="2022"/>
      <w:numFmt w:val="decimal"/>
      <w:lvlText w:val="%1-"/>
      <w:lvlJc w:val="left"/>
      <w:pPr>
        <w:ind w:left="149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5506D4"/>
    <w:multiLevelType w:val="hybridMultilevel"/>
    <w:tmpl w:val="E8EE775A"/>
    <w:lvl w:ilvl="0" w:tplc="87EAB388">
      <w:start w:val="2022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E6A"/>
    <w:multiLevelType w:val="hybridMultilevel"/>
    <w:tmpl w:val="9A760BD6"/>
    <w:lvl w:ilvl="0" w:tplc="5B98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C1488"/>
    <w:multiLevelType w:val="hybridMultilevel"/>
    <w:tmpl w:val="5606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F6"/>
    <w:rsid w:val="000041DF"/>
    <w:rsid w:val="00004F9C"/>
    <w:rsid w:val="00012847"/>
    <w:rsid w:val="0001527A"/>
    <w:rsid w:val="00052725"/>
    <w:rsid w:val="00056E66"/>
    <w:rsid w:val="00060B83"/>
    <w:rsid w:val="000626FF"/>
    <w:rsid w:val="000740D1"/>
    <w:rsid w:val="000A1F08"/>
    <w:rsid w:val="000A41D8"/>
    <w:rsid w:val="000A6318"/>
    <w:rsid w:val="000A6784"/>
    <w:rsid w:val="000B2EF0"/>
    <w:rsid w:val="000B3A13"/>
    <w:rsid w:val="000C3591"/>
    <w:rsid w:val="000F043A"/>
    <w:rsid w:val="00100B16"/>
    <w:rsid w:val="0010529A"/>
    <w:rsid w:val="00113DC4"/>
    <w:rsid w:val="00115036"/>
    <w:rsid w:val="001263D7"/>
    <w:rsid w:val="00131FB0"/>
    <w:rsid w:val="001361B2"/>
    <w:rsid w:val="00147FDC"/>
    <w:rsid w:val="001576C8"/>
    <w:rsid w:val="00162526"/>
    <w:rsid w:val="00162D84"/>
    <w:rsid w:val="00164C11"/>
    <w:rsid w:val="00164D1B"/>
    <w:rsid w:val="00180E6D"/>
    <w:rsid w:val="00183EF8"/>
    <w:rsid w:val="0018710D"/>
    <w:rsid w:val="001A428C"/>
    <w:rsid w:val="001A4A15"/>
    <w:rsid w:val="001B1D03"/>
    <w:rsid w:val="001B5BD5"/>
    <w:rsid w:val="001B6A7F"/>
    <w:rsid w:val="001C1E93"/>
    <w:rsid w:val="001F0B84"/>
    <w:rsid w:val="001F209D"/>
    <w:rsid w:val="001F293D"/>
    <w:rsid w:val="00210D9B"/>
    <w:rsid w:val="00211CFF"/>
    <w:rsid w:val="00226F5E"/>
    <w:rsid w:val="00232B44"/>
    <w:rsid w:val="00233D15"/>
    <w:rsid w:val="00233F34"/>
    <w:rsid w:val="00245234"/>
    <w:rsid w:val="002473E2"/>
    <w:rsid w:val="002529F6"/>
    <w:rsid w:val="002579E3"/>
    <w:rsid w:val="00257C6F"/>
    <w:rsid w:val="0026195B"/>
    <w:rsid w:val="0026397F"/>
    <w:rsid w:val="00271E7F"/>
    <w:rsid w:val="00277DA9"/>
    <w:rsid w:val="00287EF5"/>
    <w:rsid w:val="00291B94"/>
    <w:rsid w:val="00297AB3"/>
    <w:rsid w:val="002B01DA"/>
    <w:rsid w:val="002C7FB9"/>
    <w:rsid w:val="002D0972"/>
    <w:rsid w:val="002D2364"/>
    <w:rsid w:val="002D7745"/>
    <w:rsid w:val="002F19AD"/>
    <w:rsid w:val="002F5340"/>
    <w:rsid w:val="0031650D"/>
    <w:rsid w:val="0032319E"/>
    <w:rsid w:val="00323FFC"/>
    <w:rsid w:val="00324CD0"/>
    <w:rsid w:val="00342675"/>
    <w:rsid w:val="003437E9"/>
    <w:rsid w:val="00354B6F"/>
    <w:rsid w:val="003551E8"/>
    <w:rsid w:val="003557ED"/>
    <w:rsid w:val="00357CDB"/>
    <w:rsid w:val="00372B8B"/>
    <w:rsid w:val="00384FC6"/>
    <w:rsid w:val="003906B4"/>
    <w:rsid w:val="00393FBC"/>
    <w:rsid w:val="003A0949"/>
    <w:rsid w:val="003B491D"/>
    <w:rsid w:val="003B5E1D"/>
    <w:rsid w:val="003C0A33"/>
    <w:rsid w:val="003C2514"/>
    <w:rsid w:val="003E59A9"/>
    <w:rsid w:val="003E6036"/>
    <w:rsid w:val="003E6D3B"/>
    <w:rsid w:val="00402CC3"/>
    <w:rsid w:val="00404398"/>
    <w:rsid w:val="004061BF"/>
    <w:rsid w:val="00410159"/>
    <w:rsid w:val="00415763"/>
    <w:rsid w:val="00417776"/>
    <w:rsid w:val="00422B15"/>
    <w:rsid w:val="00425D31"/>
    <w:rsid w:val="00426437"/>
    <w:rsid w:val="00427246"/>
    <w:rsid w:val="00447941"/>
    <w:rsid w:val="0045364B"/>
    <w:rsid w:val="00454455"/>
    <w:rsid w:val="004713B2"/>
    <w:rsid w:val="00472F67"/>
    <w:rsid w:val="004731CD"/>
    <w:rsid w:val="004746C5"/>
    <w:rsid w:val="00474C2C"/>
    <w:rsid w:val="00480A20"/>
    <w:rsid w:val="00481CDB"/>
    <w:rsid w:val="00481E7F"/>
    <w:rsid w:val="00484504"/>
    <w:rsid w:val="004854B1"/>
    <w:rsid w:val="004858B0"/>
    <w:rsid w:val="00492250"/>
    <w:rsid w:val="00495A56"/>
    <w:rsid w:val="004B4D58"/>
    <w:rsid w:val="004C106C"/>
    <w:rsid w:val="004C4714"/>
    <w:rsid w:val="004E03D5"/>
    <w:rsid w:val="004E461D"/>
    <w:rsid w:val="004E5652"/>
    <w:rsid w:val="004E5AFD"/>
    <w:rsid w:val="005059F3"/>
    <w:rsid w:val="00511DEB"/>
    <w:rsid w:val="00525648"/>
    <w:rsid w:val="00542450"/>
    <w:rsid w:val="00543132"/>
    <w:rsid w:val="00544363"/>
    <w:rsid w:val="00547FAC"/>
    <w:rsid w:val="00552BBA"/>
    <w:rsid w:val="0055715D"/>
    <w:rsid w:val="0056334B"/>
    <w:rsid w:val="005676AC"/>
    <w:rsid w:val="0057324D"/>
    <w:rsid w:val="00577398"/>
    <w:rsid w:val="005850C4"/>
    <w:rsid w:val="00591F49"/>
    <w:rsid w:val="005925C0"/>
    <w:rsid w:val="005A3842"/>
    <w:rsid w:val="005B4620"/>
    <w:rsid w:val="005B5B38"/>
    <w:rsid w:val="005B5F6D"/>
    <w:rsid w:val="005C70FE"/>
    <w:rsid w:val="005D463F"/>
    <w:rsid w:val="005E213F"/>
    <w:rsid w:val="005E34CA"/>
    <w:rsid w:val="005F114D"/>
    <w:rsid w:val="005F4701"/>
    <w:rsid w:val="0061242C"/>
    <w:rsid w:val="006179CE"/>
    <w:rsid w:val="006213DD"/>
    <w:rsid w:val="0062555D"/>
    <w:rsid w:val="0066507C"/>
    <w:rsid w:val="00671080"/>
    <w:rsid w:val="006739AC"/>
    <w:rsid w:val="00674EA6"/>
    <w:rsid w:val="00685631"/>
    <w:rsid w:val="00690312"/>
    <w:rsid w:val="006A5801"/>
    <w:rsid w:val="006C5A7D"/>
    <w:rsid w:val="006C6543"/>
    <w:rsid w:val="006D54FE"/>
    <w:rsid w:val="006E62F8"/>
    <w:rsid w:val="00705EBA"/>
    <w:rsid w:val="00707D59"/>
    <w:rsid w:val="007103E8"/>
    <w:rsid w:val="007114B9"/>
    <w:rsid w:val="007134F4"/>
    <w:rsid w:val="00722C04"/>
    <w:rsid w:val="00726458"/>
    <w:rsid w:val="00760E04"/>
    <w:rsid w:val="007646A8"/>
    <w:rsid w:val="00767F69"/>
    <w:rsid w:val="007778FB"/>
    <w:rsid w:val="00777D22"/>
    <w:rsid w:val="00781C35"/>
    <w:rsid w:val="00797154"/>
    <w:rsid w:val="007B0B9A"/>
    <w:rsid w:val="007B7F8D"/>
    <w:rsid w:val="007C7997"/>
    <w:rsid w:val="007D293B"/>
    <w:rsid w:val="007D3C4B"/>
    <w:rsid w:val="007E18F0"/>
    <w:rsid w:val="007E32A3"/>
    <w:rsid w:val="007F4CB0"/>
    <w:rsid w:val="00805214"/>
    <w:rsid w:val="0081290C"/>
    <w:rsid w:val="00820BB8"/>
    <w:rsid w:val="008309E9"/>
    <w:rsid w:val="0083385F"/>
    <w:rsid w:val="00850039"/>
    <w:rsid w:val="00851A67"/>
    <w:rsid w:val="00853787"/>
    <w:rsid w:val="00855604"/>
    <w:rsid w:val="0085664D"/>
    <w:rsid w:val="00864DDE"/>
    <w:rsid w:val="00870E7B"/>
    <w:rsid w:val="00871FEC"/>
    <w:rsid w:val="00872ACC"/>
    <w:rsid w:val="0088045C"/>
    <w:rsid w:val="00886613"/>
    <w:rsid w:val="00887737"/>
    <w:rsid w:val="00891296"/>
    <w:rsid w:val="008956CB"/>
    <w:rsid w:val="008B2A71"/>
    <w:rsid w:val="008C45A4"/>
    <w:rsid w:val="008D0207"/>
    <w:rsid w:val="008E1167"/>
    <w:rsid w:val="008E3765"/>
    <w:rsid w:val="008E4225"/>
    <w:rsid w:val="008E62BD"/>
    <w:rsid w:val="008F0760"/>
    <w:rsid w:val="008F4051"/>
    <w:rsid w:val="00907E93"/>
    <w:rsid w:val="00911CEA"/>
    <w:rsid w:val="00912037"/>
    <w:rsid w:val="009254C5"/>
    <w:rsid w:val="0092745F"/>
    <w:rsid w:val="0093204C"/>
    <w:rsid w:val="009346CC"/>
    <w:rsid w:val="00940EDB"/>
    <w:rsid w:val="00946AAA"/>
    <w:rsid w:val="00947B93"/>
    <w:rsid w:val="009523BF"/>
    <w:rsid w:val="00955CB8"/>
    <w:rsid w:val="009846E4"/>
    <w:rsid w:val="00986EBF"/>
    <w:rsid w:val="00995830"/>
    <w:rsid w:val="009A71E3"/>
    <w:rsid w:val="009B5F37"/>
    <w:rsid w:val="009C23C0"/>
    <w:rsid w:val="009C4184"/>
    <w:rsid w:val="009D4E65"/>
    <w:rsid w:val="009D5A16"/>
    <w:rsid w:val="009E2797"/>
    <w:rsid w:val="009E7A2D"/>
    <w:rsid w:val="009F4177"/>
    <w:rsid w:val="009F790B"/>
    <w:rsid w:val="00A16B5C"/>
    <w:rsid w:val="00A21A98"/>
    <w:rsid w:val="00A307AC"/>
    <w:rsid w:val="00A30DEE"/>
    <w:rsid w:val="00A36C32"/>
    <w:rsid w:val="00A406D8"/>
    <w:rsid w:val="00A40E95"/>
    <w:rsid w:val="00A43B70"/>
    <w:rsid w:val="00A47265"/>
    <w:rsid w:val="00A5445E"/>
    <w:rsid w:val="00A547DA"/>
    <w:rsid w:val="00A553F5"/>
    <w:rsid w:val="00A70894"/>
    <w:rsid w:val="00A81A41"/>
    <w:rsid w:val="00AA4920"/>
    <w:rsid w:val="00AA4F30"/>
    <w:rsid w:val="00AB05FA"/>
    <w:rsid w:val="00AB16C1"/>
    <w:rsid w:val="00AB2046"/>
    <w:rsid w:val="00AB57B8"/>
    <w:rsid w:val="00AC1DD4"/>
    <w:rsid w:val="00AD7ECD"/>
    <w:rsid w:val="00AE4E57"/>
    <w:rsid w:val="00AE7FD4"/>
    <w:rsid w:val="00B0335C"/>
    <w:rsid w:val="00B048FC"/>
    <w:rsid w:val="00B14D24"/>
    <w:rsid w:val="00B34B6C"/>
    <w:rsid w:val="00B378A8"/>
    <w:rsid w:val="00B41166"/>
    <w:rsid w:val="00B4467B"/>
    <w:rsid w:val="00B44F96"/>
    <w:rsid w:val="00B528A2"/>
    <w:rsid w:val="00B5564D"/>
    <w:rsid w:val="00B57C7A"/>
    <w:rsid w:val="00B63D75"/>
    <w:rsid w:val="00B7391A"/>
    <w:rsid w:val="00B800FE"/>
    <w:rsid w:val="00B92000"/>
    <w:rsid w:val="00BB0A0A"/>
    <w:rsid w:val="00BB2EE5"/>
    <w:rsid w:val="00BB3990"/>
    <w:rsid w:val="00BC0B93"/>
    <w:rsid w:val="00BD3DA0"/>
    <w:rsid w:val="00BE0B7C"/>
    <w:rsid w:val="00BE1B43"/>
    <w:rsid w:val="00BE3A97"/>
    <w:rsid w:val="00C008BE"/>
    <w:rsid w:val="00C0562E"/>
    <w:rsid w:val="00C1612F"/>
    <w:rsid w:val="00C1629F"/>
    <w:rsid w:val="00C227CC"/>
    <w:rsid w:val="00C240EA"/>
    <w:rsid w:val="00C33266"/>
    <w:rsid w:val="00C35CD3"/>
    <w:rsid w:val="00C35D7F"/>
    <w:rsid w:val="00C365AD"/>
    <w:rsid w:val="00C43922"/>
    <w:rsid w:val="00C60945"/>
    <w:rsid w:val="00C6251C"/>
    <w:rsid w:val="00C6474D"/>
    <w:rsid w:val="00C71EE3"/>
    <w:rsid w:val="00C72DEC"/>
    <w:rsid w:val="00C73AEC"/>
    <w:rsid w:val="00CA416E"/>
    <w:rsid w:val="00CB6D82"/>
    <w:rsid w:val="00CC45C5"/>
    <w:rsid w:val="00CC6304"/>
    <w:rsid w:val="00CC7A0B"/>
    <w:rsid w:val="00CD2DBC"/>
    <w:rsid w:val="00CD4EA2"/>
    <w:rsid w:val="00CD59D8"/>
    <w:rsid w:val="00CE1AF6"/>
    <w:rsid w:val="00CE3D54"/>
    <w:rsid w:val="00CE7F56"/>
    <w:rsid w:val="00D00BD2"/>
    <w:rsid w:val="00D04BFF"/>
    <w:rsid w:val="00D05A6F"/>
    <w:rsid w:val="00D07CDF"/>
    <w:rsid w:val="00D150B6"/>
    <w:rsid w:val="00D21C15"/>
    <w:rsid w:val="00D3283D"/>
    <w:rsid w:val="00D36081"/>
    <w:rsid w:val="00D407E0"/>
    <w:rsid w:val="00D40FF7"/>
    <w:rsid w:val="00D5517D"/>
    <w:rsid w:val="00D55D56"/>
    <w:rsid w:val="00D6434B"/>
    <w:rsid w:val="00D64F89"/>
    <w:rsid w:val="00D67C8D"/>
    <w:rsid w:val="00D941A1"/>
    <w:rsid w:val="00DA2487"/>
    <w:rsid w:val="00DB4D39"/>
    <w:rsid w:val="00DB5974"/>
    <w:rsid w:val="00DB600F"/>
    <w:rsid w:val="00DD2BD2"/>
    <w:rsid w:val="00DD7479"/>
    <w:rsid w:val="00DF4F2E"/>
    <w:rsid w:val="00DF515B"/>
    <w:rsid w:val="00DF6C5A"/>
    <w:rsid w:val="00E13035"/>
    <w:rsid w:val="00E208F2"/>
    <w:rsid w:val="00E3730D"/>
    <w:rsid w:val="00E443FB"/>
    <w:rsid w:val="00E5134B"/>
    <w:rsid w:val="00E5504B"/>
    <w:rsid w:val="00E571A7"/>
    <w:rsid w:val="00E61062"/>
    <w:rsid w:val="00E6543C"/>
    <w:rsid w:val="00E70F80"/>
    <w:rsid w:val="00E7753F"/>
    <w:rsid w:val="00E80CC9"/>
    <w:rsid w:val="00E84B27"/>
    <w:rsid w:val="00EA146F"/>
    <w:rsid w:val="00EA6872"/>
    <w:rsid w:val="00EB18A1"/>
    <w:rsid w:val="00EB63B0"/>
    <w:rsid w:val="00EB7011"/>
    <w:rsid w:val="00EB77A6"/>
    <w:rsid w:val="00ED27B0"/>
    <w:rsid w:val="00ED2B6C"/>
    <w:rsid w:val="00F120BF"/>
    <w:rsid w:val="00F365EE"/>
    <w:rsid w:val="00F40E4B"/>
    <w:rsid w:val="00F47FF0"/>
    <w:rsid w:val="00F546DB"/>
    <w:rsid w:val="00F56A45"/>
    <w:rsid w:val="00F56CAC"/>
    <w:rsid w:val="00F57DE6"/>
    <w:rsid w:val="00F61B6C"/>
    <w:rsid w:val="00F84BCB"/>
    <w:rsid w:val="00F9214C"/>
    <w:rsid w:val="00F94898"/>
    <w:rsid w:val="00FB1504"/>
    <w:rsid w:val="00FB6D7C"/>
    <w:rsid w:val="00FC20BF"/>
    <w:rsid w:val="00F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6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CE1AF6"/>
    <w:pPr>
      <w:keepNext/>
      <w:spacing w:after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A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6318"/>
    <w:pPr>
      <w:keepNext/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6318"/>
    <w:rPr>
      <w:b/>
      <w:sz w:val="28"/>
    </w:rPr>
  </w:style>
  <w:style w:type="character" w:customStyle="1" w:styleId="30">
    <w:name w:val="Заголовок 3 Знак"/>
    <w:basedOn w:val="a0"/>
    <w:link w:val="3"/>
    <w:rsid w:val="000A6318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6318"/>
    <w:rPr>
      <w:sz w:val="24"/>
      <w:szCs w:val="24"/>
    </w:rPr>
  </w:style>
  <w:style w:type="paragraph" w:styleId="a3">
    <w:name w:val="header"/>
    <w:basedOn w:val="a"/>
    <w:link w:val="a4"/>
    <w:rsid w:val="00CE1AF6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6318"/>
    <w:rPr>
      <w:sz w:val="24"/>
    </w:rPr>
  </w:style>
  <w:style w:type="paragraph" w:styleId="a5">
    <w:name w:val="Body Text"/>
    <w:basedOn w:val="a"/>
    <w:link w:val="a6"/>
    <w:rsid w:val="00CE1AF6"/>
    <w:pPr>
      <w:jc w:val="both"/>
    </w:pPr>
    <w:rPr>
      <w:sz w:val="24"/>
      <w:szCs w:val="20"/>
    </w:rPr>
  </w:style>
  <w:style w:type="paragraph" w:customStyle="1" w:styleId="ConsPlusTitle">
    <w:name w:val="ConsPlusTitle"/>
    <w:rsid w:val="00CE1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Iioaioo">
    <w:name w:val="Ii oaio?o"/>
    <w:basedOn w:val="a"/>
    <w:rsid w:val="00A36C3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7">
    <w:name w:val="Первая строка заголовка"/>
    <w:basedOn w:val="a"/>
    <w:rsid w:val="00A36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uiPriority w:val="99"/>
    <w:rsid w:val="000A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6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A6318"/>
    <w:pPr>
      <w:tabs>
        <w:tab w:val="num" w:pos="567"/>
      </w:tabs>
      <w:spacing w:after="60"/>
      <w:ind w:left="567" w:hanging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6318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0A6318"/>
    <w:pPr>
      <w:tabs>
        <w:tab w:val="num" w:pos="567"/>
      </w:tabs>
      <w:spacing w:before="240" w:after="60"/>
      <w:ind w:left="567" w:hanging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A6318"/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0A631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A6318"/>
    <w:rPr>
      <w:sz w:val="24"/>
      <w:szCs w:val="24"/>
    </w:rPr>
  </w:style>
  <w:style w:type="character" w:styleId="ac">
    <w:name w:val="page number"/>
    <w:basedOn w:val="a0"/>
    <w:rsid w:val="000A6318"/>
  </w:style>
  <w:style w:type="paragraph" w:styleId="ad">
    <w:name w:val="footer"/>
    <w:basedOn w:val="a"/>
    <w:link w:val="ae"/>
    <w:uiPriority w:val="99"/>
    <w:unhideWhenUsed/>
    <w:rsid w:val="000A63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A6318"/>
    <w:rPr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0A63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A631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A6318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043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C8DC-6102-4E9D-9A0C-1E08A6A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Admin</dc:creator>
  <cp:lastModifiedBy>user</cp:lastModifiedBy>
  <cp:revision>4</cp:revision>
  <cp:lastPrinted>2020-04-28T06:34:00Z</cp:lastPrinted>
  <dcterms:created xsi:type="dcterms:W3CDTF">2020-04-28T06:37:00Z</dcterms:created>
  <dcterms:modified xsi:type="dcterms:W3CDTF">2020-04-29T08:08:00Z</dcterms:modified>
</cp:coreProperties>
</file>